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中山市教体系统2021年事业单位公开招聘中小学专任教师拟聘用人员名单（第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批）</w:t>
      </w:r>
    </w:p>
    <w:tbl>
      <w:tblPr>
        <w:tblStyle w:val="3"/>
        <w:tblW w:w="146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626"/>
        <w:gridCol w:w="874"/>
        <w:gridCol w:w="548"/>
        <w:gridCol w:w="769"/>
        <w:gridCol w:w="509"/>
        <w:gridCol w:w="822"/>
        <w:gridCol w:w="879"/>
        <w:gridCol w:w="861"/>
        <w:gridCol w:w="822"/>
        <w:gridCol w:w="770"/>
        <w:gridCol w:w="926"/>
        <w:gridCol w:w="672"/>
        <w:gridCol w:w="679"/>
        <w:gridCol w:w="665"/>
        <w:gridCol w:w="717"/>
        <w:gridCol w:w="561"/>
        <w:gridCol w:w="548"/>
        <w:gridCol w:w="704"/>
        <w:gridCol w:w="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　岗位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考生  姓名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性别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毕业院校(本科)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本科专业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学历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学位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专业技术资格</w:t>
            </w: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专业技能测试成绩</w:t>
            </w: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笔试 成绩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面试 成绩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总成绩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名次</w:t>
            </w: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体检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考察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中山市　小榄镇</w:t>
            </w: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21130615</w:t>
            </w: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邱发荣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1988年 4月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北华大学</w:t>
            </w: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小学语文一级教师</w:t>
            </w: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24"/>
              </w:rPr>
              <w:t>\</w:t>
            </w: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72.71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91.4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85.79</w:t>
            </w:r>
          </w:p>
        </w:tc>
        <w:tc>
          <w:tcPr>
            <w:tcW w:w="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140" w:bottom="1440" w:left="11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DB48B2"/>
    <w:rsid w:val="09B17F38"/>
    <w:rsid w:val="18EC4E06"/>
    <w:rsid w:val="1FE0467A"/>
    <w:rsid w:val="21EA5DEB"/>
    <w:rsid w:val="224F58BB"/>
    <w:rsid w:val="246D644C"/>
    <w:rsid w:val="34C63079"/>
    <w:rsid w:val="41974A17"/>
    <w:rsid w:val="43A476A2"/>
    <w:rsid w:val="529D3407"/>
    <w:rsid w:val="578D2187"/>
    <w:rsid w:val="5C1176B8"/>
    <w:rsid w:val="5FF213B9"/>
    <w:rsid w:val="61D85C58"/>
    <w:rsid w:val="66AF089A"/>
    <w:rsid w:val="676316C6"/>
    <w:rsid w:val="6AED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ascii="Arial" w:hAnsi="Arial" w:cs="Arial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中山市教育和体育局</Company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2021-08-20T08:21:00Z</dcterms:created>
  <dc:creator>陈金娣</dc:creator>
  <cp:lastModifiedBy>梁婉婷</cp:lastModifiedBy>
  <dcterms:modified xsi:type="dcterms:W3CDTF">2022-03-31T06:59:52Z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