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313" w:afterLines="100" w:line="560" w:lineRule="exact"/>
        <w:ind w:firstLine="0" w:firstLineChars="0"/>
        <w:jc w:val="both"/>
        <w:textAlignment w:val="auto"/>
        <w:rPr>
          <w:rFonts w:hint="default" w:ascii="Times New Roman" w:hAnsi="Times New Roman" w:eastAsia="方正小标宋简体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附件4-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313" w:afterLines="100" w:line="56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color w:val="auto"/>
          <w:kern w:val="2"/>
          <w:sz w:val="40"/>
          <w:szCs w:val="40"/>
          <w:highlight w:val="none"/>
          <w:u w:val="none"/>
          <w:lang w:val="en-US" w:eastAsia="zh-CN" w:bidi="ar-SA"/>
        </w:rPr>
        <w:t>广东省职业技能等级认定个人申报表</w:t>
      </w:r>
      <w:r>
        <w:rPr>
          <w:rFonts w:hint="default" w:ascii="Times New Roman" w:hAnsi="Times New Roman" w:eastAsia="方正小标宋简体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 xml:space="preserve">                  </w:t>
      </w:r>
    </w:p>
    <w:tbl>
      <w:tblPr>
        <w:tblStyle w:val="2"/>
        <w:tblpPr w:leftFromText="180" w:rightFromText="180" w:vertAnchor="text" w:horzAnchor="margin" w:tblpXSpec="center" w:tblpY="3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21"/>
        <w:gridCol w:w="935"/>
        <w:gridCol w:w="1219"/>
        <w:gridCol w:w="486"/>
        <w:gridCol w:w="855"/>
        <w:gridCol w:w="525"/>
        <w:gridCol w:w="288"/>
        <w:gridCol w:w="465"/>
        <w:gridCol w:w="243"/>
        <w:gridCol w:w="639"/>
        <w:gridCol w:w="270"/>
        <w:gridCol w:w="525"/>
        <w:gridCol w:w="12"/>
        <w:gridCol w:w="945"/>
        <w:gridCol w:w="12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申报人 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姓名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性别</w:t>
            </w:r>
          </w:p>
        </w:tc>
        <w:tc>
          <w:tcPr>
            <w:tcW w:w="9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男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女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出生年月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16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要求：</w:t>
            </w:r>
          </w:p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近半年2寸白底彩照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135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证件类型</w:t>
            </w:r>
          </w:p>
        </w:tc>
        <w:tc>
          <w:tcPr>
            <w:tcW w:w="551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居民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身份证</w:t>
            </w:r>
          </w:p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□港澳居民来往内地通行证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港澳居民居住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证</w:t>
            </w:r>
          </w:p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□台湾居民来往大陆通行证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□台湾居民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居住证</w:t>
            </w:r>
          </w:p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外国护照               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□其他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个人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证件</w:t>
            </w:r>
          </w:p>
        </w:tc>
        <w:tc>
          <w:tcPr>
            <w:tcW w:w="2168" w:type="dxa"/>
            <w:gridSpan w:val="3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35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eastAsia="zh-CN"/>
              </w:rPr>
              <w:t>证件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号码</w:t>
            </w:r>
          </w:p>
        </w:tc>
        <w:tc>
          <w:tcPr>
            <w:tcW w:w="551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2168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  <w:jc w:val="center"/>
        </w:trPr>
        <w:tc>
          <w:tcPr>
            <w:tcW w:w="135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考生类别</w:t>
            </w:r>
          </w:p>
        </w:tc>
        <w:tc>
          <w:tcPr>
            <w:tcW w:w="38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企业员工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（用人单位报考）</w:t>
            </w:r>
          </w:p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社会人员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（社评机构报考）</w:t>
            </w:r>
          </w:p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在校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学生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 xml:space="preserve">（院校）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35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eastAsia="zh-CN"/>
              </w:rPr>
              <w:t>当前最高学历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学历专业</w:t>
            </w:r>
          </w:p>
        </w:tc>
        <w:tc>
          <w:tcPr>
            <w:tcW w:w="16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发证时间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35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highlight w:val="none"/>
                <w:lang w:val="en-US" w:eastAsia="zh-CN"/>
              </w:rPr>
              <w:t>工作单位</w:t>
            </w:r>
          </w:p>
        </w:tc>
        <w:tc>
          <w:tcPr>
            <w:tcW w:w="38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现从事的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岗位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35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申报职业</w:t>
            </w:r>
          </w:p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eastAsia="zh-CN"/>
              </w:rPr>
              <w:t>（工种）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申报等级</w:t>
            </w:r>
          </w:p>
        </w:tc>
        <w:tc>
          <w:tcPr>
            <w:tcW w:w="38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both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初级（五级）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中级（四级）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高级（三级）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技师（二级）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高级技师(一级)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5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考试类型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正考</w:t>
            </w:r>
          </w:p>
        </w:tc>
        <w:tc>
          <w:tcPr>
            <w:tcW w:w="512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both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补考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 xml:space="preserve">理论 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 xml:space="preserve">实操 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综合评审 ）用于考核评价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135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申报条件</w:t>
            </w:r>
          </w:p>
        </w:tc>
        <w:tc>
          <w:tcPr>
            <w:tcW w:w="7683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60" w:firstLineChars="200"/>
              <w:jc w:val="both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both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both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 xml:space="preserve">                         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           </w:t>
            </w:r>
          </w:p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420" w:firstLineChars="1900"/>
              <w:jc w:val="both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直接列明对应申报调节，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eastAsia="zh-CN"/>
              </w:rPr>
              <w:t>报考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材料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复印件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</w:rPr>
              <w:t>附后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9036" w:type="dxa"/>
            <w:gridSpan w:val="1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现持有职业资格（职业技能等级证书）、符合专业对应关系职称的证书信息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39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317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zh-CN"/>
              </w:rPr>
              <w:t>现持有证书信息</w:t>
            </w:r>
          </w:p>
        </w:tc>
        <w:tc>
          <w:tcPr>
            <w:tcW w:w="956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317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已获职业资格/技能等级证书</w:t>
            </w:r>
          </w:p>
        </w:tc>
        <w:tc>
          <w:tcPr>
            <w:tcW w:w="170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职业资格证书        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技能等级证书</w:t>
            </w:r>
          </w:p>
        </w:tc>
        <w:tc>
          <w:tcPr>
            <w:tcW w:w="21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证书等级</w:t>
            </w:r>
          </w:p>
        </w:tc>
        <w:tc>
          <w:tcPr>
            <w:tcW w:w="38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初级（五级）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中级（四级）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高级（三级）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技师（二级）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高级技师(一级)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39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职业（工种）</w:t>
            </w:r>
          </w:p>
        </w:tc>
        <w:tc>
          <w:tcPr>
            <w:tcW w:w="2133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证书编号</w:t>
            </w:r>
          </w:p>
        </w:tc>
        <w:tc>
          <w:tcPr>
            <w:tcW w:w="269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39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发证日期</w:t>
            </w:r>
          </w:p>
        </w:tc>
        <w:tc>
          <w:tcPr>
            <w:tcW w:w="269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3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317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317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己获专业技术资格（职称）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专业技术职称</w:t>
            </w:r>
          </w:p>
          <w:p>
            <w:pPr>
              <w:ind w:firstLine="180" w:firstLineChars="100"/>
              <w:jc w:val="both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职业资格</w:t>
            </w:r>
          </w:p>
        </w:tc>
        <w:tc>
          <w:tcPr>
            <w:tcW w:w="21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证书等级</w:t>
            </w:r>
          </w:p>
        </w:tc>
        <w:tc>
          <w:tcPr>
            <w:tcW w:w="38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3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职称证书</w:t>
            </w:r>
          </w:p>
        </w:tc>
        <w:tc>
          <w:tcPr>
            <w:tcW w:w="213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证书编号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发证日期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9036" w:type="dxa"/>
            <w:gridSpan w:val="1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申报条件如涉及工作年限、工作业绩（主要用于企业自主评价）等内容的填写工作经历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036" w:type="dxa"/>
            <w:gridSpan w:val="16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本人目前从事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  <w:t xml:space="preserve">              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岗位工作，已累计本职业或相关职业工作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  <w:t xml:space="preserve">         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年，具体工作经历如下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工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工作经历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起止时间</w:t>
            </w:r>
          </w:p>
        </w:tc>
        <w:tc>
          <w:tcPr>
            <w:tcW w:w="2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单位名称</w:t>
            </w:r>
          </w:p>
        </w:tc>
        <w:tc>
          <w:tcPr>
            <w:tcW w:w="21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职务或岗位</w:t>
            </w: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单位联系人、电话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0" w:hRule="atLeast"/>
          <w:jc w:val="center"/>
        </w:trPr>
        <w:tc>
          <w:tcPr>
            <w:tcW w:w="41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3240" w:firstLineChars="1800"/>
              <w:jc w:val="left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1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工作业绩及获奖情况（可另附页及提供对应内容复印件）：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4" w:hRule="atLeast"/>
          <w:jc w:val="center"/>
        </w:trPr>
        <w:tc>
          <w:tcPr>
            <w:tcW w:w="51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个人承诺</w:t>
            </w:r>
          </w:p>
          <w:p>
            <w:pPr>
              <w:pageBreakBefore w:val="0"/>
              <w:widowControl/>
              <w:numPr>
                <w:ilvl w:val="0"/>
                <w:numId w:val="0"/>
              </w:numPr>
              <w:wordWrap/>
              <w:overflowPunct/>
              <w:topLinePunct w:val="0"/>
              <w:bidi w:val="0"/>
              <w:spacing w:line="240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本人知晓并理解本职业（工种）申报条件，了解职业技能等级认定相关政策和违纪违规处理规定，并郑重承诺如下：</w:t>
            </w:r>
          </w:p>
          <w:p>
            <w:pPr>
              <w:pageBreakBefore w:val="0"/>
              <w:widowControl/>
              <w:numPr>
                <w:ilvl w:val="0"/>
                <w:numId w:val="0"/>
              </w:numPr>
              <w:wordWrap/>
              <w:overflowPunct/>
              <w:topLinePunct w:val="0"/>
              <w:bidi w:val="0"/>
              <w:spacing w:line="240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1.本人对填报信息核对无误，不再更改。</w:t>
            </w:r>
          </w:p>
          <w:p>
            <w:pPr>
              <w:pageBreakBefore w:val="0"/>
              <w:widowControl/>
              <w:numPr>
                <w:ilvl w:val="0"/>
                <w:numId w:val="0"/>
              </w:numPr>
              <w:wordWrap/>
              <w:overflowPunct/>
              <w:topLinePunct w:val="0"/>
              <w:bidi w:val="0"/>
              <w:spacing w:line="240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2.本人对申报材料的真实性、完整性、准确性负责。如有虚假，愿意承担相关法律责任（包括但不限于取消考试资格、取消考试成绩、撤销证书数据、退回补贴资金等）。</w:t>
            </w:r>
          </w:p>
          <w:p>
            <w:pPr>
              <w:pageBreakBefore w:val="0"/>
              <w:widowControl/>
              <w:numPr>
                <w:ilvl w:val="0"/>
                <w:numId w:val="0"/>
              </w:numPr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</w:p>
          <w:p>
            <w:pPr>
              <w:pageBreakBefore w:val="0"/>
              <w:widowControl/>
              <w:numPr>
                <w:ilvl w:val="0"/>
                <w:numId w:val="0"/>
              </w:numPr>
              <w:wordWrap/>
              <w:overflowPunct/>
              <w:topLinePunct w:val="0"/>
              <w:bidi w:val="0"/>
              <w:spacing w:line="240" w:lineRule="auto"/>
              <w:ind w:firstLine="36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ind w:firstLine="900" w:firstLineChars="500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 xml:space="preserve"> 申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请人签名：           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日期：</w:t>
            </w:r>
          </w:p>
        </w:tc>
        <w:tc>
          <w:tcPr>
            <w:tcW w:w="38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315" w:firstLineChars="150"/>
              <w:jc w:val="lef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zh-TW" w:eastAsia="zh-TW" w:bidi="zh-TW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zh-TW" w:eastAsia="zh-TW" w:bidi="zh-TW"/>
              </w:rPr>
              <w:t>经审核,该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bidi="zh-TW"/>
              </w:rPr>
              <w:t>考生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zh-TW" w:eastAsia="zh-TW" w:bidi="zh-TW"/>
              </w:rPr>
              <w:t>所报材料属实。符合有关规定的申报条件。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zh-TW" w:eastAsia="zh-TW" w:bidi="zh-TW"/>
              </w:rPr>
            </w:pPr>
          </w:p>
          <w:p>
            <w:pPr>
              <w:pageBreakBefore w:val="0"/>
              <w:widowControl/>
              <w:numPr>
                <w:ilvl w:val="0"/>
                <w:numId w:val="0"/>
              </w:numPr>
              <w:wordWrap/>
              <w:overflowPunct/>
              <w:topLinePunct w:val="0"/>
              <w:bidi w:val="0"/>
              <w:spacing w:line="240" w:lineRule="auto"/>
              <w:ind w:left="2142" w:leftChars="1020" w:firstLine="3780" w:firstLineChars="1800"/>
              <w:jc w:val="left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zh-TW" w:eastAsia="zh-TW" w:bidi="zh-TW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zh-TW" w:eastAsia="zh-TW" w:bidi="zh-TW"/>
              </w:rPr>
              <w:t>审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 w:bidi="zh-TW"/>
              </w:rPr>
              <w:t>审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zh-TW" w:eastAsia="zh-TW" w:bidi="zh-TW"/>
              </w:rPr>
              <w:t>核人：</w:t>
            </w:r>
          </w:p>
          <w:p>
            <w:pPr>
              <w:pageBreakBefore w:val="0"/>
              <w:widowControl/>
              <w:numPr>
                <w:ilvl w:val="0"/>
                <w:numId w:val="0"/>
              </w:numPr>
              <w:wordWrap/>
              <w:overflowPunct/>
              <w:topLinePunct w:val="0"/>
              <w:bidi w:val="0"/>
              <w:spacing w:line="240" w:lineRule="auto"/>
              <w:ind w:left="1963" w:leftChars="935" w:firstLine="3990" w:firstLineChars="1900"/>
              <w:jc w:val="lef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bidi="zh-TW"/>
              </w:rPr>
              <w:t xml:space="preserve">               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zh-TW" w:eastAsia="zh-TW" w:bidi="zh-TW"/>
              </w:rPr>
              <w:t>(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zh-TW" w:eastAsia="zh-CN" w:bidi="zh-TW"/>
              </w:rPr>
              <w:t>评价机构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zh-TW" w:eastAsia="zh-TW" w:bidi="zh-TW"/>
              </w:rPr>
              <w:t>盖章)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hanging="271" w:hangingChars="1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>备注：</w:t>
      </w:r>
      <w: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>1、学生报考内容填写至申报条件及个人承诺签名。2、工作业绩及获奖情况适用于企业自主评价填写。3、表格中未尽事宜，可附页补充。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ZDJkYjExZjU4MGI1OTgxZjM4MDU4ZDc0MmY4OGMifQ=="/>
  </w:docVars>
  <w:rsids>
    <w:rsidRoot w:val="00000000"/>
    <w:rsid w:val="1E8D04EA"/>
    <w:rsid w:val="2DA378FF"/>
    <w:rsid w:val="7747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Other|1"/>
    <w:basedOn w:val="1"/>
    <w:qFormat/>
    <w:uiPriority w:val="0"/>
    <w:pPr>
      <w:spacing w:line="427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lenovo_002</dc:creator>
  <cp:lastModifiedBy>欧俊成</cp:lastModifiedBy>
  <dcterms:modified xsi:type="dcterms:W3CDTF">2025-06-13T00:43:05Z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B9D43E7CBDBB4859BF922D4D99E8CA4F_12</vt:lpwstr>
  </property>
</Properties>
</file>